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265B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1744B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3F6B04D5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1744B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07A5431D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1744B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91744B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6A0C59F1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76E36B68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1744B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0D9C7476" w14:textId="051F9794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91744B">
        <w:rPr>
          <w:rFonts w:ascii="Arial" w:hAnsi="Arial" w:cs="Arial"/>
          <w:color w:val="000000"/>
          <w:sz w:val="24"/>
          <w:szCs w:val="24"/>
        </w:rPr>
        <w:t>12.07.2023                                                                               № 3170-ПА</w:t>
      </w:r>
    </w:p>
    <w:p w14:paraId="462C9A20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38218D80" w14:textId="77777777" w:rsidR="00987A1E" w:rsidRPr="0091744B" w:rsidRDefault="00987A1E" w:rsidP="00987A1E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1744B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6D37C619" w14:textId="77777777" w:rsidR="00137C3D" w:rsidRPr="0091744B" w:rsidRDefault="00137C3D" w:rsidP="00137C3D">
      <w:pPr>
        <w:jc w:val="center"/>
        <w:rPr>
          <w:rFonts w:ascii="Arial" w:hAnsi="Arial" w:cs="Arial"/>
        </w:rPr>
      </w:pPr>
      <w:bookmarkStart w:id="0" w:name="_GoBack"/>
      <w:bookmarkEnd w:id="0"/>
    </w:p>
    <w:p w14:paraId="0FB7A220" w14:textId="363EFDBC" w:rsidR="00137C3D" w:rsidRPr="0091744B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r w:rsidRPr="0091744B">
        <w:rPr>
          <w:rFonts w:ascii="Arial" w:hAnsi="Arial" w:cs="Arial"/>
          <w:b/>
        </w:rPr>
        <w:t xml:space="preserve">Об утверждении Порядка </w:t>
      </w:r>
      <w:r w:rsidR="0025697A" w:rsidRPr="0091744B">
        <w:rPr>
          <w:rFonts w:ascii="Arial" w:hAnsi="Arial" w:cs="Arial"/>
          <w:b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91744B">
        <w:rPr>
          <w:rFonts w:ascii="Arial" w:hAnsi="Arial" w:cs="Arial"/>
          <w:b/>
          <w:bCs/>
          <w:lang w:eastAsia="en-US"/>
        </w:rPr>
        <w:t>муниципальных</w:t>
      </w:r>
      <w:r w:rsidR="000D1C59" w:rsidRPr="0091744B">
        <w:rPr>
          <w:rFonts w:ascii="Arial" w:hAnsi="Arial" w:cs="Arial"/>
          <w:b/>
        </w:rPr>
        <w:t xml:space="preserve"> </w:t>
      </w:r>
      <w:r w:rsidR="0025697A" w:rsidRPr="0091744B">
        <w:rPr>
          <w:rFonts w:ascii="Arial" w:hAnsi="Arial" w:cs="Arial"/>
          <w:b/>
        </w:rPr>
        <w:t>услуг в социальной сфере в соответствии с социальным сертификатом</w:t>
      </w:r>
    </w:p>
    <w:p w14:paraId="12D34E9D" w14:textId="77777777" w:rsidR="00137C3D" w:rsidRPr="0091744B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</w:p>
    <w:p w14:paraId="4602C471" w14:textId="392CB746" w:rsidR="00253C33" w:rsidRPr="0091744B" w:rsidRDefault="00253C33" w:rsidP="00D75450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91744B">
        <w:rPr>
          <w:rFonts w:ascii="Arial" w:hAnsi="Arial" w:cs="Arial"/>
        </w:rPr>
        <w:t xml:space="preserve">В </w:t>
      </w:r>
      <w:r w:rsidR="00090F19" w:rsidRPr="0091744B">
        <w:rPr>
          <w:rFonts w:ascii="Arial" w:hAnsi="Arial" w:cs="Arial"/>
        </w:rPr>
        <w:t xml:space="preserve">    </w:t>
      </w:r>
      <w:r w:rsidRPr="0091744B">
        <w:rPr>
          <w:rFonts w:ascii="Arial" w:hAnsi="Arial" w:cs="Arial"/>
        </w:rPr>
        <w:t xml:space="preserve">соответствии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 xml:space="preserve">с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 xml:space="preserve">Федеральным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 xml:space="preserve">законом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 xml:space="preserve">от </w:t>
      </w:r>
      <w:r w:rsidR="00090F19" w:rsidRPr="0091744B">
        <w:rPr>
          <w:rFonts w:ascii="Arial" w:hAnsi="Arial" w:cs="Arial"/>
        </w:rPr>
        <w:t xml:space="preserve"> 06.10.200</w:t>
      </w:r>
      <w:r w:rsidRPr="0091744B">
        <w:rPr>
          <w:rFonts w:ascii="Arial" w:hAnsi="Arial" w:cs="Arial"/>
        </w:rPr>
        <w:t xml:space="preserve">3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 xml:space="preserve">№ </w:t>
      </w:r>
      <w:r w:rsidR="00090F19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>131-ФЗ «Об общих принципах организ</w:t>
      </w:r>
      <w:r w:rsidR="0071084D" w:rsidRPr="0091744B">
        <w:rPr>
          <w:rFonts w:ascii="Arial" w:hAnsi="Arial" w:cs="Arial"/>
        </w:rPr>
        <w:t>ации местного самоуправления в Р</w:t>
      </w:r>
      <w:r w:rsidRPr="0091744B">
        <w:rPr>
          <w:rFonts w:ascii="Arial" w:hAnsi="Arial" w:cs="Arial"/>
        </w:rPr>
        <w:t xml:space="preserve">оссийской Федерации», </w:t>
      </w:r>
      <w:r w:rsidR="00090F19" w:rsidRPr="0091744B">
        <w:rPr>
          <w:rFonts w:ascii="Arial" w:hAnsi="Arial" w:cs="Arial"/>
        </w:rPr>
        <w:t xml:space="preserve">     </w:t>
      </w:r>
      <w:r w:rsidRPr="0091744B">
        <w:rPr>
          <w:rFonts w:ascii="Arial" w:hAnsi="Arial" w:cs="Arial"/>
        </w:rPr>
        <w:t>Феде</w:t>
      </w:r>
      <w:r w:rsidR="00090F19" w:rsidRPr="0091744B">
        <w:rPr>
          <w:rFonts w:ascii="Arial" w:hAnsi="Arial" w:cs="Arial"/>
        </w:rPr>
        <w:t xml:space="preserve">ральным       законом        от     13.07.2020      №   </w:t>
      </w:r>
      <w:r w:rsidRPr="0091744B">
        <w:rPr>
          <w:rFonts w:ascii="Arial" w:hAnsi="Arial" w:cs="Arial"/>
        </w:rPr>
        <w:t>189-ФЗ «</w:t>
      </w:r>
      <w:r w:rsidRPr="0091744B">
        <w:rPr>
          <w:rFonts w:ascii="Arial" w:hAnsi="Arial" w:cs="Arial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сфере», </w:t>
      </w:r>
      <w:r w:rsidRPr="0091744B">
        <w:rPr>
          <w:rFonts w:ascii="Arial" w:hAnsi="Arial" w:cs="Arial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 w:rsidRPr="0091744B">
        <w:rPr>
          <w:rFonts w:ascii="Arial" w:hAnsi="Arial" w:cs="Arial"/>
          <w:color w:val="000000"/>
        </w:rPr>
        <w:t xml:space="preserve">», </w:t>
      </w:r>
      <w:r w:rsidRPr="0091744B">
        <w:rPr>
          <w:rFonts w:ascii="Arial" w:hAnsi="Arial" w:cs="Arial"/>
          <w:color w:val="000000" w:themeColor="text1"/>
        </w:rPr>
        <w:t>Уставом городского округа Люберцы</w:t>
      </w:r>
      <w:r w:rsidR="00D75450" w:rsidRPr="0091744B">
        <w:rPr>
          <w:rFonts w:ascii="Arial" w:hAnsi="Arial" w:cs="Arial"/>
          <w:color w:val="000000" w:themeColor="text1"/>
        </w:rPr>
        <w:t xml:space="preserve"> Московской области</w:t>
      </w:r>
      <w:r w:rsidRPr="0091744B">
        <w:rPr>
          <w:rFonts w:ascii="Arial" w:hAnsi="Arial" w:cs="Arial"/>
          <w:color w:val="000000" w:themeColor="text1"/>
        </w:rPr>
        <w:t>,</w:t>
      </w:r>
      <w:r w:rsidRPr="0091744B">
        <w:rPr>
          <w:rFonts w:ascii="Arial" w:hAnsi="Arial" w:cs="Arial"/>
        </w:rPr>
        <w:t xml:space="preserve"> Постановлением администрации городского округа Люберцы Московской о</w:t>
      </w:r>
      <w:r w:rsidR="00090F19" w:rsidRPr="0091744B">
        <w:rPr>
          <w:rFonts w:ascii="Arial" w:hAnsi="Arial" w:cs="Arial"/>
        </w:rPr>
        <w:t>бласти от 10.02.2023 № 511-ПА «О</w:t>
      </w:r>
      <w:r w:rsidRPr="0091744B">
        <w:rPr>
          <w:rFonts w:ascii="Arial" w:hAnsi="Arial" w:cs="Arial"/>
        </w:rPr>
        <w:t>б организации оказания государственных услуг в социальной сфере при формировании государственного социального заказ</w:t>
      </w:r>
      <w:r w:rsidR="003136FD" w:rsidRPr="0091744B">
        <w:rPr>
          <w:rFonts w:ascii="Arial" w:hAnsi="Arial" w:cs="Arial"/>
        </w:rPr>
        <w:t>а</w:t>
      </w:r>
      <w:r w:rsidRPr="0091744B">
        <w:rPr>
          <w:rFonts w:ascii="Arial" w:hAnsi="Arial" w:cs="Arial"/>
        </w:rPr>
        <w:t xml:space="preserve"> на оказание государственных услуг в социальной сфере на террит</w:t>
      </w:r>
      <w:r w:rsidR="000B4087" w:rsidRPr="0091744B">
        <w:rPr>
          <w:rFonts w:ascii="Arial" w:hAnsi="Arial" w:cs="Arial"/>
        </w:rPr>
        <w:t>ории городского округа Люберцы М</w:t>
      </w:r>
      <w:r w:rsidRPr="0091744B">
        <w:rPr>
          <w:rFonts w:ascii="Arial" w:hAnsi="Arial" w:cs="Arial"/>
        </w:rPr>
        <w:t>осковской области», Распоряжением Главы городского округа Люберцы Московско</w:t>
      </w:r>
      <w:r w:rsidR="00D75450" w:rsidRPr="0091744B">
        <w:rPr>
          <w:rFonts w:ascii="Arial" w:hAnsi="Arial" w:cs="Arial"/>
        </w:rPr>
        <w:t xml:space="preserve">й области от 07.11.2022 № 10-РГ </w:t>
      </w:r>
      <w:r w:rsidRPr="0091744B">
        <w:rPr>
          <w:rFonts w:ascii="Arial" w:hAnsi="Arial" w:cs="Arial"/>
        </w:rPr>
        <w:t xml:space="preserve">«О наделении полномочиями Первого заместителя Главы администрации городского округа Люберцы», </w:t>
      </w:r>
      <w:r w:rsidRPr="0091744B">
        <w:rPr>
          <w:rFonts w:ascii="Arial" w:hAnsi="Arial" w:cs="Arial"/>
          <w:color w:val="000000"/>
        </w:rPr>
        <w:t>постановляю:</w:t>
      </w:r>
    </w:p>
    <w:p w14:paraId="002A6E31" w14:textId="77777777" w:rsidR="00986B13" w:rsidRPr="0091744B" w:rsidRDefault="00986B13" w:rsidP="00253C33">
      <w:pPr>
        <w:spacing w:line="276" w:lineRule="auto"/>
        <w:ind w:firstLine="851"/>
        <w:jc w:val="both"/>
        <w:rPr>
          <w:rFonts w:ascii="Arial" w:hAnsi="Arial" w:cs="Arial"/>
          <w:lang w:eastAsia="en-US"/>
        </w:rPr>
      </w:pPr>
    </w:p>
    <w:p w14:paraId="733708F3" w14:textId="03F16F8A" w:rsidR="00253C33" w:rsidRPr="0091744B" w:rsidRDefault="00D75450" w:rsidP="00253C33">
      <w:pPr>
        <w:spacing w:line="276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91744B">
        <w:rPr>
          <w:rFonts w:ascii="Arial" w:hAnsi="Arial" w:cs="Arial"/>
        </w:rPr>
        <w:t xml:space="preserve"> </w:t>
      </w:r>
      <w:r w:rsidR="00253C33" w:rsidRPr="0091744B">
        <w:rPr>
          <w:rFonts w:ascii="Arial" w:hAnsi="Arial" w:cs="Arial"/>
        </w:rPr>
        <w:t xml:space="preserve">1. </w:t>
      </w:r>
      <w:r w:rsidR="00253C33" w:rsidRPr="0091744B">
        <w:rPr>
          <w:rFonts w:ascii="Arial" w:hAnsi="Arial" w:cs="Arial"/>
          <w:lang w:eastAsia="en-US"/>
        </w:rPr>
        <w:t xml:space="preserve">Утвердить прилагаемый Порядок </w:t>
      </w:r>
      <w:r w:rsidR="00253C33" w:rsidRPr="0091744B">
        <w:rPr>
          <w:rFonts w:ascii="Arial" w:hAnsi="Arial" w:cs="Arial"/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53C33" w:rsidRPr="0091744B">
        <w:rPr>
          <w:rFonts w:ascii="Arial" w:hAnsi="Arial" w:cs="Arial"/>
          <w:bCs/>
          <w:lang w:eastAsia="en-US"/>
        </w:rPr>
        <w:t>муниципальных</w:t>
      </w:r>
      <w:r w:rsidR="00253C33" w:rsidRPr="0091744B">
        <w:rPr>
          <w:rFonts w:ascii="Arial" w:hAnsi="Arial" w:cs="Arial"/>
          <w:bCs/>
        </w:rPr>
        <w:t xml:space="preserve"> услуг в социальной сфере в соответствии с социальным сертификатом.</w:t>
      </w:r>
    </w:p>
    <w:p w14:paraId="611A085C" w14:textId="5DBD1906" w:rsidR="00253C33" w:rsidRPr="0091744B" w:rsidRDefault="000B4087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91744B">
        <w:rPr>
          <w:rFonts w:ascii="Arial" w:hAnsi="Arial" w:cs="Arial"/>
          <w:color w:val="000000"/>
        </w:rPr>
        <w:t>2</w:t>
      </w:r>
      <w:r w:rsidR="00090F19" w:rsidRPr="0091744B">
        <w:rPr>
          <w:rFonts w:ascii="Arial" w:hAnsi="Arial" w:cs="Arial"/>
          <w:color w:val="000000"/>
        </w:rPr>
        <w:t>. Опубликовать настоящее П</w:t>
      </w:r>
      <w:r w:rsidR="00253C33" w:rsidRPr="0091744B">
        <w:rPr>
          <w:rFonts w:ascii="Arial" w:hAnsi="Arial" w:cs="Arial"/>
          <w:color w:val="000000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3EBF9C92" w14:textId="58FACA23" w:rsidR="00253C33" w:rsidRPr="0091744B" w:rsidRDefault="000B4087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91744B">
        <w:rPr>
          <w:rFonts w:ascii="Arial" w:hAnsi="Arial" w:cs="Arial"/>
          <w:color w:val="000000"/>
        </w:rPr>
        <w:t>3</w:t>
      </w:r>
      <w:r w:rsidR="00253C33" w:rsidRPr="0091744B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="00253C33" w:rsidRPr="0091744B">
        <w:rPr>
          <w:rFonts w:ascii="Arial" w:hAnsi="Arial" w:cs="Arial"/>
          <w:color w:val="000000"/>
        </w:rPr>
        <w:t>Бунтину</w:t>
      </w:r>
      <w:proofErr w:type="spellEnd"/>
      <w:r w:rsidR="00253C33" w:rsidRPr="0091744B">
        <w:rPr>
          <w:rFonts w:ascii="Arial" w:hAnsi="Arial" w:cs="Arial"/>
          <w:color w:val="000000"/>
        </w:rPr>
        <w:t xml:space="preserve"> В.Ю.</w:t>
      </w:r>
    </w:p>
    <w:p w14:paraId="3B8FE839" w14:textId="77777777" w:rsidR="00253C33" w:rsidRPr="0091744B" w:rsidRDefault="00253C33" w:rsidP="00987A1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14:paraId="1ACCAAC0" w14:textId="6BC7104C" w:rsidR="00253C33" w:rsidRPr="0091744B" w:rsidRDefault="00253C33" w:rsidP="00253C33">
      <w:pPr>
        <w:spacing w:line="276" w:lineRule="auto"/>
        <w:rPr>
          <w:rFonts w:ascii="Arial" w:hAnsi="Arial" w:cs="Arial"/>
          <w:color w:val="000000"/>
        </w:rPr>
      </w:pPr>
      <w:r w:rsidRPr="0091744B">
        <w:rPr>
          <w:rFonts w:ascii="Arial" w:hAnsi="Arial" w:cs="Arial"/>
          <w:color w:val="000000"/>
        </w:rPr>
        <w:t>Первый заместитель</w:t>
      </w:r>
      <w:r w:rsidRPr="0091744B">
        <w:rPr>
          <w:rFonts w:ascii="Arial" w:hAnsi="Arial" w:cs="Arial"/>
          <w:color w:val="000000"/>
        </w:rPr>
        <w:tab/>
      </w:r>
      <w:r w:rsidRPr="0091744B">
        <w:rPr>
          <w:rFonts w:ascii="Arial" w:hAnsi="Arial" w:cs="Arial"/>
          <w:color w:val="000000"/>
        </w:rPr>
        <w:tab/>
      </w:r>
      <w:r w:rsidRPr="0091744B">
        <w:rPr>
          <w:rFonts w:ascii="Arial" w:hAnsi="Arial" w:cs="Arial"/>
          <w:color w:val="000000"/>
        </w:rPr>
        <w:tab/>
      </w:r>
      <w:r w:rsidRPr="0091744B">
        <w:rPr>
          <w:rFonts w:ascii="Arial" w:hAnsi="Arial" w:cs="Arial"/>
          <w:color w:val="000000"/>
        </w:rPr>
        <w:tab/>
      </w:r>
      <w:r w:rsidRPr="0091744B">
        <w:rPr>
          <w:rFonts w:ascii="Arial" w:hAnsi="Arial" w:cs="Arial"/>
          <w:color w:val="000000"/>
        </w:rPr>
        <w:tab/>
      </w:r>
      <w:r w:rsidRPr="0091744B">
        <w:rPr>
          <w:rFonts w:ascii="Arial" w:hAnsi="Arial" w:cs="Arial"/>
          <w:color w:val="000000"/>
        </w:rPr>
        <w:tab/>
      </w:r>
      <w:r w:rsidR="00F2221A" w:rsidRPr="0091744B">
        <w:rPr>
          <w:rFonts w:ascii="Arial" w:hAnsi="Arial" w:cs="Arial"/>
          <w:color w:val="000000"/>
        </w:rPr>
        <w:t xml:space="preserve">                  </w:t>
      </w:r>
      <w:r w:rsidRPr="0091744B">
        <w:rPr>
          <w:rFonts w:ascii="Arial" w:hAnsi="Arial" w:cs="Arial"/>
          <w:color w:val="000000"/>
        </w:rPr>
        <w:br/>
        <w:t>Главы администрации</w:t>
      </w:r>
      <w:r w:rsidR="00090F19" w:rsidRPr="0091744B">
        <w:rPr>
          <w:rFonts w:ascii="Arial" w:hAnsi="Arial" w:cs="Arial"/>
          <w:color w:val="000000"/>
        </w:rPr>
        <w:t xml:space="preserve">                                                                       И.В. Мотовилов</w:t>
      </w:r>
    </w:p>
    <w:p w14:paraId="5594F2C5" w14:textId="77777777" w:rsidR="00987A1E" w:rsidRPr="0091744B" w:rsidRDefault="00987A1E" w:rsidP="00253C33">
      <w:pPr>
        <w:spacing w:line="276" w:lineRule="auto"/>
        <w:rPr>
          <w:rFonts w:ascii="Arial" w:hAnsi="Arial" w:cs="Arial"/>
          <w:color w:val="000000"/>
        </w:rPr>
      </w:pPr>
    </w:p>
    <w:p w14:paraId="3B60A115" w14:textId="5AD797EE" w:rsidR="001161C5" w:rsidRPr="0091744B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r w:rsidRPr="0091744B">
        <w:rPr>
          <w:rFonts w:ascii="Arial" w:hAnsi="Arial" w:cs="Arial"/>
          <w:color w:val="000000" w:themeColor="text1"/>
          <w:lang w:eastAsia="en-US"/>
        </w:rPr>
        <w:t>УТВЕРЖДЕН</w:t>
      </w:r>
    </w:p>
    <w:p w14:paraId="1BEC5EEE" w14:textId="0F819000" w:rsidR="00137C3D" w:rsidRPr="0091744B" w:rsidRDefault="009C0A7A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proofErr w:type="gramStart"/>
      <w:r w:rsidRPr="0091744B">
        <w:rPr>
          <w:rFonts w:ascii="Arial" w:hAnsi="Arial" w:cs="Arial"/>
          <w:color w:val="000000" w:themeColor="text1"/>
          <w:lang w:eastAsia="en-US"/>
        </w:rPr>
        <w:t>постановлением</w:t>
      </w:r>
      <w:proofErr w:type="gramEnd"/>
      <w:r w:rsidRPr="0091744B">
        <w:rPr>
          <w:rFonts w:ascii="Arial" w:hAnsi="Arial" w:cs="Arial"/>
          <w:color w:val="000000" w:themeColor="text1"/>
          <w:lang w:eastAsia="en-US"/>
        </w:rPr>
        <w:t xml:space="preserve"> а</w:t>
      </w:r>
      <w:r w:rsidR="00137C3D" w:rsidRPr="0091744B">
        <w:rPr>
          <w:rFonts w:ascii="Arial" w:hAnsi="Arial" w:cs="Arial"/>
          <w:color w:val="000000" w:themeColor="text1"/>
          <w:lang w:eastAsia="en-US"/>
        </w:rPr>
        <w:t>дминистрации муниципального образования</w:t>
      </w:r>
    </w:p>
    <w:p w14:paraId="787E04BF" w14:textId="1D9586A4" w:rsidR="009C0A7A" w:rsidRPr="0091744B" w:rsidRDefault="009C0A7A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proofErr w:type="gramStart"/>
      <w:r w:rsidRPr="0091744B">
        <w:rPr>
          <w:rFonts w:ascii="Arial" w:hAnsi="Arial" w:cs="Arial"/>
          <w:color w:val="000000" w:themeColor="text1"/>
          <w:lang w:eastAsia="en-US"/>
        </w:rPr>
        <w:t>городской</w:t>
      </w:r>
      <w:proofErr w:type="gramEnd"/>
      <w:r w:rsidRPr="0091744B">
        <w:rPr>
          <w:rFonts w:ascii="Arial" w:hAnsi="Arial" w:cs="Arial"/>
          <w:color w:val="000000" w:themeColor="text1"/>
          <w:lang w:eastAsia="en-US"/>
        </w:rPr>
        <w:t xml:space="preserve"> округ Люберцы Московской области</w:t>
      </w:r>
    </w:p>
    <w:p w14:paraId="757BA3BF" w14:textId="5BBCD32E" w:rsidR="00137C3D" w:rsidRPr="0091744B" w:rsidRDefault="00987A1E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Arial" w:hAnsi="Arial" w:cs="Arial"/>
          <w:color w:val="000000" w:themeColor="text1"/>
          <w:lang w:eastAsia="en-US"/>
        </w:rPr>
      </w:pPr>
      <w:proofErr w:type="gramStart"/>
      <w:r w:rsidRPr="0091744B">
        <w:rPr>
          <w:rFonts w:ascii="Arial" w:hAnsi="Arial" w:cs="Arial"/>
          <w:color w:val="000000" w:themeColor="text1"/>
          <w:lang w:eastAsia="en-US"/>
        </w:rPr>
        <w:t>от</w:t>
      </w:r>
      <w:proofErr w:type="gramEnd"/>
      <w:r w:rsidRPr="0091744B">
        <w:rPr>
          <w:rFonts w:ascii="Arial" w:hAnsi="Arial" w:cs="Arial"/>
          <w:color w:val="000000" w:themeColor="text1"/>
          <w:lang w:eastAsia="en-US"/>
        </w:rPr>
        <w:t xml:space="preserve"> 12.07.2023 № 3170-ПА</w:t>
      </w:r>
    </w:p>
    <w:p w14:paraId="3EB5825C" w14:textId="77777777" w:rsidR="00C05841" w:rsidRPr="0091744B" w:rsidRDefault="00C05841" w:rsidP="001E734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43069CBD" w14:textId="732A741D" w:rsidR="00D93C64" w:rsidRPr="0091744B" w:rsidRDefault="00D93C64" w:rsidP="009C0A7A">
      <w:pPr>
        <w:pStyle w:val="ConsPlusTitle"/>
        <w:spacing w:line="276" w:lineRule="auto"/>
        <w:jc w:val="center"/>
        <w:rPr>
          <w:rFonts w:ascii="Arial" w:hAnsi="Arial" w:cs="Arial"/>
          <w:bCs/>
          <w:caps/>
          <w:sz w:val="24"/>
          <w:szCs w:val="24"/>
        </w:rPr>
      </w:pPr>
      <w:r w:rsidRPr="0091744B">
        <w:rPr>
          <w:rFonts w:ascii="Arial" w:hAnsi="Arial" w:cs="Arial"/>
          <w:bCs/>
          <w:caps/>
          <w:sz w:val="24"/>
          <w:szCs w:val="24"/>
        </w:rPr>
        <w:t>Порядок</w:t>
      </w:r>
    </w:p>
    <w:p w14:paraId="24223F28" w14:textId="76F9A3D3" w:rsidR="0025697A" w:rsidRPr="0091744B" w:rsidRDefault="0025697A" w:rsidP="009C0A7A">
      <w:pPr>
        <w:pStyle w:val="ConsPlusTitle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1744B">
        <w:rPr>
          <w:rFonts w:ascii="Arial" w:hAnsi="Arial" w:cs="Arial"/>
          <w:bCs/>
          <w:sz w:val="24"/>
          <w:szCs w:val="24"/>
        </w:rPr>
        <w:t>предоставления</w:t>
      </w:r>
      <w:proofErr w:type="gramEnd"/>
      <w:r w:rsidRPr="0091744B">
        <w:rPr>
          <w:rFonts w:ascii="Arial" w:hAnsi="Arial" w:cs="Arial"/>
          <w:bCs/>
          <w:sz w:val="24"/>
          <w:szCs w:val="24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1744B">
        <w:rPr>
          <w:rFonts w:ascii="Arial" w:hAnsi="Arial" w:cs="Arial"/>
          <w:bCs/>
          <w:sz w:val="24"/>
          <w:szCs w:val="24"/>
        </w:rPr>
        <w:br/>
        <w:t xml:space="preserve">с оказанием </w:t>
      </w:r>
      <w:r w:rsidR="000D1C59" w:rsidRPr="0091744B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0D1C59" w:rsidRPr="0091744B">
        <w:rPr>
          <w:rFonts w:ascii="Arial" w:hAnsi="Arial" w:cs="Arial"/>
          <w:bCs/>
          <w:sz w:val="24"/>
          <w:szCs w:val="24"/>
        </w:rPr>
        <w:t xml:space="preserve"> </w:t>
      </w:r>
      <w:r w:rsidRPr="0091744B">
        <w:rPr>
          <w:rFonts w:ascii="Arial" w:hAnsi="Arial" w:cs="Arial"/>
          <w:bCs/>
          <w:sz w:val="24"/>
          <w:szCs w:val="24"/>
        </w:rPr>
        <w:t xml:space="preserve">услуг в социальной сфере в соответствии </w:t>
      </w:r>
      <w:r w:rsidRPr="0091744B">
        <w:rPr>
          <w:rFonts w:ascii="Arial" w:hAnsi="Arial" w:cs="Arial"/>
          <w:bCs/>
          <w:sz w:val="24"/>
          <w:szCs w:val="24"/>
        </w:rPr>
        <w:br/>
        <w:t xml:space="preserve">с социальным сертификатом </w:t>
      </w:r>
    </w:p>
    <w:p w14:paraId="50DDB3E0" w14:textId="77777777" w:rsidR="0025697A" w:rsidRPr="0091744B" w:rsidRDefault="0025697A" w:rsidP="009C0A7A">
      <w:pPr>
        <w:spacing w:line="276" w:lineRule="auto"/>
        <w:rPr>
          <w:rFonts w:ascii="Arial" w:hAnsi="Arial" w:cs="Arial"/>
        </w:rPr>
      </w:pPr>
    </w:p>
    <w:p w14:paraId="644A8A1D" w14:textId="188C0E7C" w:rsidR="0025697A" w:rsidRPr="0091744B" w:rsidRDefault="0025697A" w:rsidP="00E05BED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91744B">
        <w:rPr>
          <w:rFonts w:ascii="Arial" w:hAnsi="Arial" w:cs="Arial"/>
          <w:b w:val="0"/>
          <w:sz w:val="24"/>
          <w:szCs w:val="24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  <w:r w:rsidR="00AF7E6B" w:rsidRPr="0091744B">
        <w:rPr>
          <w:rFonts w:ascii="Arial" w:hAnsi="Arial" w:cs="Arial"/>
          <w:b w:val="0"/>
          <w:sz w:val="24"/>
          <w:szCs w:val="24"/>
        </w:rPr>
        <w:t>(далее</w:t>
      </w:r>
      <w:r w:rsidRPr="0091744B">
        <w:rPr>
          <w:rFonts w:ascii="Arial" w:hAnsi="Arial" w:cs="Arial"/>
          <w:b w:val="0"/>
          <w:sz w:val="24"/>
          <w:szCs w:val="24"/>
        </w:rPr>
        <w:t xml:space="preserve"> – Порядок), разработан в соответствии со статьей 78 Бюджетного кодекса Российской Федерации, частью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 </w:t>
      </w:r>
      <w:r w:rsidRPr="0091744B">
        <w:rPr>
          <w:rFonts w:ascii="Arial" w:hAnsi="Arial" w:cs="Arial"/>
          <w:b w:val="0"/>
          <w:sz w:val="24"/>
          <w:szCs w:val="24"/>
        </w:rPr>
        <w:t xml:space="preserve">2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 </w:t>
      </w:r>
      <w:r w:rsidRPr="0091744B">
        <w:rPr>
          <w:rFonts w:ascii="Arial" w:hAnsi="Arial" w:cs="Arial"/>
          <w:b w:val="0"/>
          <w:sz w:val="24"/>
          <w:szCs w:val="24"/>
        </w:rPr>
        <w:t xml:space="preserve">статьи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 </w:t>
      </w:r>
      <w:r w:rsidRPr="0091744B">
        <w:rPr>
          <w:rFonts w:ascii="Arial" w:hAnsi="Arial" w:cs="Arial"/>
          <w:b w:val="0"/>
          <w:sz w:val="24"/>
          <w:szCs w:val="24"/>
        </w:rPr>
        <w:t xml:space="preserve">22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 </w:t>
      </w:r>
      <w:r w:rsidRPr="0091744B">
        <w:rPr>
          <w:rFonts w:ascii="Arial" w:hAnsi="Arial" w:cs="Arial"/>
          <w:b w:val="0"/>
          <w:sz w:val="24"/>
          <w:szCs w:val="24"/>
        </w:rPr>
        <w:t>Феде</w:t>
      </w:r>
      <w:r w:rsidR="00AF7E6B" w:rsidRPr="0091744B">
        <w:rPr>
          <w:rFonts w:ascii="Arial" w:hAnsi="Arial" w:cs="Arial"/>
          <w:b w:val="0"/>
          <w:sz w:val="24"/>
          <w:szCs w:val="24"/>
        </w:rPr>
        <w:t xml:space="preserve">рального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 </w:t>
      </w:r>
      <w:r w:rsidR="00AF7E6B" w:rsidRPr="0091744B">
        <w:rPr>
          <w:rFonts w:ascii="Arial" w:hAnsi="Arial" w:cs="Arial"/>
          <w:b w:val="0"/>
          <w:sz w:val="24"/>
          <w:szCs w:val="24"/>
        </w:rPr>
        <w:t xml:space="preserve">закона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</w:t>
      </w:r>
      <w:r w:rsidR="00AF7E6B" w:rsidRPr="0091744B">
        <w:rPr>
          <w:rFonts w:ascii="Arial" w:hAnsi="Arial" w:cs="Arial"/>
          <w:b w:val="0"/>
          <w:sz w:val="24"/>
          <w:szCs w:val="24"/>
        </w:rPr>
        <w:t>от 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 </w:t>
      </w:r>
      <w:r w:rsidR="00AF7E6B" w:rsidRPr="0091744B">
        <w:rPr>
          <w:rFonts w:ascii="Arial" w:hAnsi="Arial" w:cs="Arial"/>
          <w:b w:val="0"/>
          <w:sz w:val="24"/>
          <w:szCs w:val="24"/>
        </w:rPr>
        <w:t>13.07.2020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</w:t>
      </w:r>
      <w:r w:rsidRPr="0091744B">
        <w:rPr>
          <w:rFonts w:ascii="Arial" w:hAnsi="Arial" w:cs="Arial"/>
          <w:b w:val="0"/>
          <w:sz w:val="24"/>
          <w:szCs w:val="24"/>
        </w:rPr>
        <w:t xml:space="preserve">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</w:t>
      </w:r>
      <w:r w:rsidRPr="0091744B">
        <w:rPr>
          <w:rFonts w:ascii="Arial" w:hAnsi="Arial" w:cs="Arial"/>
          <w:b w:val="0"/>
          <w:sz w:val="24"/>
          <w:szCs w:val="24"/>
        </w:rPr>
        <w:t xml:space="preserve">№ </w:t>
      </w:r>
      <w:r w:rsidR="00E05BED" w:rsidRPr="0091744B">
        <w:rPr>
          <w:rFonts w:ascii="Arial" w:hAnsi="Arial" w:cs="Arial"/>
          <w:b w:val="0"/>
          <w:sz w:val="24"/>
          <w:szCs w:val="24"/>
        </w:rPr>
        <w:t xml:space="preserve"> </w:t>
      </w:r>
      <w:r w:rsidRPr="0091744B">
        <w:rPr>
          <w:rFonts w:ascii="Arial" w:hAnsi="Arial" w:cs="Arial"/>
          <w:b w:val="0"/>
          <w:sz w:val="24"/>
          <w:szCs w:val="24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7684BD11" w:rsidR="0025697A" w:rsidRPr="0091744B" w:rsidRDefault="0025697A" w:rsidP="009C0A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1744B">
        <w:rPr>
          <w:rFonts w:ascii="Arial" w:hAnsi="Arial" w:cs="Arial"/>
          <w:b/>
        </w:rPr>
        <w:tab/>
      </w:r>
      <w:r w:rsidRPr="0091744B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91744B">
        <w:rPr>
          <w:rFonts w:ascii="Arial" w:hAnsi="Arial" w:cs="Arial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91744B">
        <w:rPr>
          <w:rFonts w:ascii="Arial" w:hAnsi="Arial" w:cs="Arial"/>
        </w:rPr>
        <w:t xml:space="preserve">в соответствии с социальным сертификатом. </w:t>
      </w:r>
    </w:p>
    <w:p w14:paraId="1CA4A6E5" w14:textId="0A2604AD" w:rsidR="001A4FAA" w:rsidRPr="0091744B" w:rsidRDefault="0025697A" w:rsidP="009C0A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ab/>
        <w:t xml:space="preserve">3. Предоставление субсидии осуществляется </w:t>
      </w:r>
      <w:r w:rsidR="004D63F8" w:rsidRPr="0091744B">
        <w:rPr>
          <w:rFonts w:ascii="Arial" w:hAnsi="Arial" w:cs="Arial"/>
        </w:rPr>
        <w:t xml:space="preserve">главным распорядителем средств бюджета городского округа Люберцы Московской области </w:t>
      </w:r>
      <w:r w:rsidR="002A00B9" w:rsidRPr="0091744B">
        <w:rPr>
          <w:rFonts w:ascii="Arial" w:hAnsi="Arial" w:cs="Arial"/>
        </w:rPr>
        <w:t>(далее – уполномоченный орган) в соответствии со сво</w:t>
      </w:r>
      <w:r w:rsidR="004D63F8" w:rsidRPr="0091744B">
        <w:rPr>
          <w:rFonts w:ascii="Arial" w:hAnsi="Arial" w:cs="Arial"/>
        </w:rPr>
        <w:t xml:space="preserve">дной бюджетной росписью бюджета городского округа Люберцы Московской области в пределах средств, предусмотренных </w:t>
      </w:r>
      <w:r w:rsidR="001A4FAA" w:rsidRPr="0091744B">
        <w:rPr>
          <w:rFonts w:ascii="Arial" w:hAnsi="Arial" w:cs="Arial"/>
        </w:rPr>
        <w:t xml:space="preserve">на цели, указанные </w:t>
      </w:r>
      <w:r w:rsidR="002A00B9" w:rsidRPr="0091744B">
        <w:rPr>
          <w:rFonts w:ascii="Arial" w:hAnsi="Arial" w:cs="Arial"/>
        </w:rPr>
        <w:t>в пункте 2 настоящего Порядка</w:t>
      </w:r>
      <w:r w:rsidR="007653D4" w:rsidRPr="0091744B">
        <w:rPr>
          <w:rFonts w:ascii="Arial" w:hAnsi="Arial" w:cs="Arial"/>
        </w:rPr>
        <w:t xml:space="preserve"> и утвержденных лимитов бюджетных обязательств</w:t>
      </w:r>
      <w:r w:rsidR="001A4FAA" w:rsidRPr="0091744B">
        <w:rPr>
          <w:rFonts w:ascii="Arial" w:hAnsi="Arial" w:cs="Arial"/>
        </w:rPr>
        <w:t>.</w:t>
      </w:r>
    </w:p>
    <w:p w14:paraId="48495F5B" w14:textId="05B68BA5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4. Результатом предоставления субсидии является оказание </w:t>
      </w:r>
      <w:r w:rsidRPr="0091744B">
        <w:rPr>
          <w:rFonts w:ascii="Arial" w:hAnsi="Arial" w:cs="Arial"/>
        </w:rPr>
        <w:br/>
        <w:t xml:space="preserve">в соответствии с </w:t>
      </w:r>
      <w:r w:rsidR="00DB7257" w:rsidRPr="0091744B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5324B3" w:rsidRPr="0091744B">
        <w:rPr>
          <w:rFonts w:ascii="Arial" w:hAnsi="Arial" w:cs="Arial"/>
          <w:iCs/>
        </w:rPr>
        <w:t xml:space="preserve">Постановлением </w:t>
      </w:r>
      <w:r w:rsidR="00143794" w:rsidRPr="0091744B">
        <w:rPr>
          <w:rFonts w:ascii="Arial" w:hAnsi="Arial" w:cs="Arial"/>
          <w:iCs/>
        </w:rPr>
        <w:t>у</w:t>
      </w:r>
      <w:r w:rsidR="00DB7257" w:rsidRPr="0091744B">
        <w:rPr>
          <w:rFonts w:ascii="Arial" w:hAnsi="Arial" w:cs="Arial"/>
          <w:iCs/>
        </w:rPr>
        <w:t>полномоченного органа (далее – Требования к условиям и порядку),</w:t>
      </w:r>
      <w:r w:rsidRPr="0091744B">
        <w:rPr>
          <w:rFonts w:ascii="Arial" w:hAnsi="Arial" w:cs="Arial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2EBCAD77" w14:textId="290E667B" w:rsidR="0004267C" w:rsidRPr="0091744B" w:rsidRDefault="0025697A" w:rsidP="004C4AD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44B">
        <w:rPr>
          <w:rFonts w:ascii="Arial" w:hAnsi="Arial" w:cs="Arial"/>
          <w:sz w:val="24"/>
          <w:szCs w:val="24"/>
        </w:rPr>
        <w:t xml:space="preserve">5. Размер субсидии, предоставляемый </w:t>
      </w:r>
      <w:r w:rsidRPr="0091744B">
        <w:rPr>
          <w:rFonts w:ascii="Arial" w:hAnsi="Arial" w:cs="Arial"/>
          <w:sz w:val="24"/>
          <w:szCs w:val="24"/>
          <w:lang w:val="en-US"/>
        </w:rPr>
        <w:t>i</w:t>
      </w:r>
      <w:r w:rsidRPr="0091744B">
        <w:rPr>
          <w:rFonts w:ascii="Arial" w:hAnsi="Arial" w:cs="Arial"/>
          <w:sz w:val="24"/>
          <w:szCs w:val="24"/>
        </w:rPr>
        <w:t xml:space="preserve">-му получателю субсидии </w:t>
      </w:r>
      <w:r w:rsidRPr="0091744B">
        <w:rPr>
          <w:rFonts w:ascii="Arial" w:hAnsi="Arial" w:cs="Arial"/>
          <w:i/>
          <w:sz w:val="24"/>
          <w:szCs w:val="24"/>
        </w:rPr>
        <w:t>(</w:t>
      </w:r>
      <w:r w:rsidRPr="0091744B">
        <w:rPr>
          <w:rFonts w:ascii="Arial" w:hAnsi="Arial" w:cs="Arial"/>
          <w:i/>
          <w:sz w:val="24"/>
          <w:szCs w:val="24"/>
          <w:lang w:val="en-US"/>
        </w:rPr>
        <w:t>Vi</w:t>
      </w:r>
      <w:r w:rsidRPr="0091744B">
        <w:rPr>
          <w:rFonts w:ascii="Arial" w:hAnsi="Arial" w:cs="Arial"/>
          <w:i/>
          <w:sz w:val="24"/>
          <w:szCs w:val="24"/>
        </w:rPr>
        <w:t xml:space="preserve">) </w:t>
      </w:r>
      <w:r w:rsidRPr="0091744B">
        <w:rPr>
          <w:rFonts w:ascii="Arial" w:hAnsi="Arial" w:cs="Arial"/>
          <w:sz w:val="24"/>
          <w:szCs w:val="24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BD72116" w14:textId="77777777" w:rsidR="004C4AD2" w:rsidRPr="0091744B" w:rsidRDefault="004C4AD2" w:rsidP="004C4AD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52FF64" w14:textId="697B5775" w:rsidR="0025697A" w:rsidRPr="0091744B" w:rsidRDefault="00440144" w:rsidP="004C4AD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4C4AD2" w:rsidRPr="0091744B">
        <w:rPr>
          <w:rFonts w:ascii="Arial" w:hAnsi="Arial" w:cs="Arial"/>
          <w:sz w:val="24"/>
          <w:szCs w:val="24"/>
        </w:rPr>
        <w:t>где</w:t>
      </w:r>
      <w:proofErr w:type="gramEnd"/>
    </w:p>
    <w:p w14:paraId="0B1C5A9A" w14:textId="3CC4F48C" w:rsidR="0025697A" w:rsidRPr="0091744B" w:rsidRDefault="0025697A" w:rsidP="009C0A7A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91744B">
        <w:rPr>
          <w:rFonts w:ascii="Arial" w:hAnsi="Arial" w:cs="Arial"/>
          <w:lang w:val="en-US"/>
        </w:rPr>
        <w:t>Q</w:t>
      </w:r>
      <w:r w:rsidRPr="0091744B">
        <w:rPr>
          <w:rFonts w:ascii="Arial" w:hAnsi="Arial" w:cs="Arial"/>
          <w:vertAlign w:val="subscript"/>
          <w:lang w:val="en-US"/>
        </w:rPr>
        <w:t>j</w:t>
      </w:r>
      <w:proofErr w:type="spellEnd"/>
      <w:r w:rsidRPr="0091744B">
        <w:rPr>
          <w:rFonts w:ascii="Arial" w:hAnsi="Arial" w:cs="Arial"/>
        </w:rPr>
        <w:t xml:space="preserve"> – объем муниципальной услуги, оказываемой в соответствии с социальным сертификатом </w:t>
      </w:r>
      <w:r w:rsidRPr="0091744B">
        <w:rPr>
          <w:rFonts w:ascii="Arial" w:hAnsi="Arial" w:cs="Arial"/>
          <w:i/>
          <w:iCs/>
          <w:lang w:val="en-US"/>
        </w:rPr>
        <w:t>j</w:t>
      </w:r>
      <w:r w:rsidRPr="0091744B">
        <w:rPr>
          <w:rFonts w:ascii="Arial" w:hAnsi="Arial" w:cs="Arial"/>
        </w:rPr>
        <w:t>-му потребителю услуги;</w:t>
      </w:r>
    </w:p>
    <w:p w14:paraId="59CC6D0F" w14:textId="5B536981" w:rsidR="0025697A" w:rsidRPr="0091744B" w:rsidRDefault="0025697A" w:rsidP="009C0A7A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91744B">
        <w:rPr>
          <w:rFonts w:ascii="Arial" w:hAnsi="Arial" w:cs="Arial"/>
          <w:lang w:val="en-US"/>
        </w:rPr>
        <w:t>P</w:t>
      </w:r>
      <w:r w:rsidRPr="0091744B">
        <w:rPr>
          <w:rFonts w:ascii="Arial" w:hAnsi="Arial" w:cs="Arial"/>
          <w:vertAlign w:val="subscript"/>
          <w:lang w:val="en-US"/>
        </w:rPr>
        <w:t>j</w:t>
      </w:r>
      <w:proofErr w:type="spellEnd"/>
      <w:proofErr w:type="gramStart"/>
      <w:r w:rsidRPr="0091744B">
        <w:rPr>
          <w:rFonts w:ascii="Arial" w:hAnsi="Arial" w:cs="Arial"/>
        </w:rPr>
        <w:t>  –</w:t>
      </w:r>
      <w:proofErr w:type="gramEnd"/>
      <w:r w:rsidRPr="0091744B">
        <w:rPr>
          <w:rFonts w:ascii="Arial" w:hAnsi="Arial" w:cs="Arial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1744B">
        <w:rPr>
          <w:rFonts w:ascii="Arial" w:hAnsi="Arial" w:cs="Arial"/>
        </w:rPr>
        <w:t xml:space="preserve"> в соответствии с социальным сертификатом</w:t>
      </w:r>
      <w:bookmarkEnd w:id="1"/>
      <w:r w:rsidR="00143794" w:rsidRPr="0091744B">
        <w:rPr>
          <w:rFonts w:ascii="Arial" w:hAnsi="Arial" w:cs="Arial"/>
        </w:rPr>
        <w:t>, утвержденного у</w:t>
      </w:r>
      <w:r w:rsidRPr="0091744B">
        <w:rPr>
          <w:rFonts w:ascii="Arial" w:hAnsi="Arial" w:cs="Arial"/>
        </w:rPr>
        <w:t>полномоченным органом;</w:t>
      </w:r>
    </w:p>
    <w:p w14:paraId="1280B9A0" w14:textId="13952C8A" w:rsidR="0025697A" w:rsidRPr="0091744B" w:rsidRDefault="0025697A" w:rsidP="009C0A7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1744B">
        <w:rPr>
          <w:rFonts w:ascii="Arial" w:hAnsi="Arial" w:cs="Arial"/>
          <w:color w:val="000000" w:themeColor="text1"/>
          <w:lang w:val="en-US"/>
        </w:rPr>
        <w:t>n</w:t>
      </w:r>
      <w:r w:rsidRPr="0091744B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91744B">
        <w:rPr>
          <w:rFonts w:ascii="Arial" w:hAnsi="Arial" w:cs="Arial"/>
          <w:color w:val="000000" w:themeColor="text1"/>
        </w:rPr>
        <w:t>число</w:t>
      </w:r>
      <w:proofErr w:type="gramEnd"/>
      <w:r w:rsidRPr="0091744B">
        <w:rPr>
          <w:rFonts w:ascii="Arial" w:hAnsi="Arial" w:cs="Arial"/>
          <w:color w:val="000000" w:themeColor="text1"/>
        </w:rPr>
        <w:t xml:space="preserve"> потребителей, которым </w:t>
      </w:r>
      <w:r w:rsidRPr="0091744B">
        <w:rPr>
          <w:rFonts w:ascii="Arial" w:hAnsi="Arial" w:cs="Arial"/>
        </w:rPr>
        <w:t xml:space="preserve">муниципальная </w:t>
      </w:r>
      <w:r w:rsidRPr="0091744B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оказывается </w:t>
      </w:r>
      <w:r w:rsidRPr="0091744B">
        <w:rPr>
          <w:rFonts w:ascii="Arial" w:hAnsi="Arial" w:cs="Arial"/>
          <w:i/>
          <w:iCs/>
          <w:color w:val="000000" w:themeColor="text1"/>
        </w:rPr>
        <w:t>i</w:t>
      </w:r>
      <w:r w:rsidRPr="0091744B">
        <w:rPr>
          <w:rFonts w:ascii="Arial" w:hAnsi="Arial" w:cs="Arial"/>
          <w:color w:val="000000" w:themeColor="text1"/>
        </w:rPr>
        <w:t>-м получателем субсидии.</w:t>
      </w:r>
    </w:p>
    <w:p w14:paraId="6F5DE9DE" w14:textId="4A4CCEAE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Размер субсидий, предоставляемых в соответствии с соглашениями, </w:t>
      </w:r>
      <w:r w:rsidRPr="0091744B">
        <w:rPr>
          <w:rFonts w:ascii="Arial" w:hAnsi="Arial" w:cs="Arial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91744B" w:rsidRDefault="0025697A" w:rsidP="00143794">
      <w:pPr>
        <w:pStyle w:val="a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91744B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91744B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</w:rPr>
      </w:pPr>
      <w:r w:rsidRPr="0091744B">
        <w:rPr>
          <w:rFonts w:ascii="Arial" w:hAnsi="Arial" w:cs="Arial"/>
        </w:rPr>
        <w:t>П</w:t>
      </w:r>
      <w:r w:rsidRPr="0091744B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14:paraId="539E54A5" w14:textId="2A034EE9" w:rsidR="0025697A" w:rsidRPr="0091744B" w:rsidRDefault="00143794" w:rsidP="009C0A7A">
      <w:pPr>
        <w:pStyle w:val="a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</w:rPr>
      </w:pPr>
      <w:r w:rsidRPr="0091744B">
        <w:rPr>
          <w:rFonts w:ascii="Arial" w:eastAsia="Calibri" w:hAnsi="Arial" w:cs="Arial"/>
        </w:rPr>
        <w:t xml:space="preserve"> </w:t>
      </w:r>
      <w:r w:rsidR="0025697A" w:rsidRPr="0091744B">
        <w:rPr>
          <w:rFonts w:ascii="Arial" w:eastAsia="Calibri" w:hAnsi="Arial" w:cs="Arial"/>
        </w:rPr>
        <w:t xml:space="preserve">1) в октябре - ноябре - в сроки, установленные планом-графиком, </w:t>
      </w:r>
      <w:r w:rsidR="0025697A" w:rsidRPr="0091744B">
        <w:rPr>
          <w:rFonts w:ascii="Arial" w:eastAsia="Calibri" w:hAnsi="Arial" w:cs="Arial"/>
        </w:rPr>
        <w:br/>
        <w:t>в размере не более 2/3 остатка годового размера субсидии;</w:t>
      </w:r>
    </w:p>
    <w:p w14:paraId="7C222BC8" w14:textId="32AFE8A2" w:rsidR="0025697A" w:rsidRPr="0091744B" w:rsidRDefault="00143794" w:rsidP="00143794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91744B">
        <w:rPr>
          <w:rFonts w:ascii="Arial" w:eastAsia="Calibri" w:hAnsi="Arial" w:cs="Arial"/>
        </w:rPr>
        <w:t xml:space="preserve">         </w:t>
      </w:r>
      <w:r w:rsidR="0025697A" w:rsidRPr="0091744B">
        <w:rPr>
          <w:rFonts w:ascii="Arial" w:eastAsia="Calibri" w:hAnsi="Arial" w:cs="Arial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25697A" w:rsidRPr="0091744B">
        <w:rPr>
          <w:rFonts w:ascii="Arial" w:eastAsia="Calibri" w:hAnsi="Arial" w:cs="Arial"/>
        </w:rPr>
        <w:br/>
        <w:t xml:space="preserve">в части предварительной оценки достижения плановых показателей годового объема оказания </w:t>
      </w:r>
      <w:r w:rsidR="0025697A" w:rsidRPr="0091744B">
        <w:rPr>
          <w:rFonts w:ascii="Arial" w:hAnsi="Arial" w:cs="Arial"/>
        </w:rPr>
        <w:t xml:space="preserve">муниципальных </w:t>
      </w:r>
      <w:r w:rsidR="0025697A" w:rsidRPr="0091744B">
        <w:rPr>
          <w:rFonts w:ascii="Arial" w:eastAsia="Calibri" w:hAnsi="Arial" w:cs="Arial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A47EF1C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7. Получатель субсидии </w:t>
      </w:r>
      <w:r w:rsidR="009366FB" w:rsidRPr="0091744B">
        <w:rPr>
          <w:rFonts w:ascii="Arial" w:hAnsi="Arial" w:cs="Arial"/>
        </w:rPr>
        <w:t xml:space="preserve">ежемесячно </w:t>
      </w:r>
      <w:r w:rsidR="00D34F9E" w:rsidRPr="0091744B">
        <w:rPr>
          <w:rFonts w:ascii="Arial" w:hAnsi="Arial" w:cs="Arial"/>
        </w:rPr>
        <w:t xml:space="preserve">не позднее </w:t>
      </w:r>
      <w:r w:rsidR="00D34F9E" w:rsidRPr="0091744B">
        <w:rPr>
          <w:rFonts w:ascii="Arial" w:hAnsi="Arial" w:cs="Arial"/>
        </w:rPr>
        <w:br/>
        <w:t>10 рабочих дней, следующих</w:t>
      </w:r>
      <w:r w:rsidRPr="0091744B">
        <w:rPr>
          <w:rFonts w:ascii="Arial" w:hAnsi="Arial" w:cs="Arial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91744B">
        <w:rPr>
          <w:rFonts w:ascii="Arial" w:hAnsi="Arial" w:cs="Arial"/>
        </w:rPr>
        <w:br/>
        <w:t>и наличия требуемых документов.</w:t>
      </w:r>
    </w:p>
    <w:p w14:paraId="4FDE7884" w14:textId="77777777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1744B">
        <w:rPr>
          <w:rFonts w:ascii="Arial" w:hAnsi="Arial" w:cs="Arial"/>
        </w:rPr>
        <w:t>ов</w:t>
      </w:r>
      <w:proofErr w:type="spellEnd"/>
      <w:r w:rsidRPr="0091744B">
        <w:rPr>
          <w:rFonts w:ascii="Arial" w:hAnsi="Arial" w:cs="Arial"/>
        </w:rPr>
        <w:t>) выявленных нарушений.</w:t>
      </w:r>
    </w:p>
    <w:p w14:paraId="24C23A65" w14:textId="77777777" w:rsidR="0025697A" w:rsidRPr="0091744B" w:rsidRDefault="0025697A" w:rsidP="009C0A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lastRenderedPageBreak/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01E1D4E0" w:rsidR="0025697A" w:rsidRPr="0091744B" w:rsidRDefault="0025697A" w:rsidP="009C0A7A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91744B">
        <w:rPr>
          <w:rFonts w:ascii="Arial" w:hAnsi="Arial" w:cs="Arial"/>
        </w:rPr>
        <w:t xml:space="preserve">10. Органы муниципального финансового контроля </w:t>
      </w:r>
      <w:r w:rsidR="00EE6896" w:rsidRPr="0091744B">
        <w:rPr>
          <w:rFonts w:ascii="Arial" w:hAnsi="Arial" w:cs="Arial"/>
        </w:rPr>
        <w:t xml:space="preserve">городского округа Люберцы Московской области </w:t>
      </w:r>
      <w:r w:rsidRPr="0091744B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Pr="0091744B">
        <w:rPr>
          <w:rFonts w:ascii="Arial" w:hAnsi="Arial" w:cs="Arial"/>
        </w:rPr>
        <w:t>№ 189-ФЗ</w:t>
      </w:r>
      <w:r w:rsidRPr="0091744B">
        <w:rPr>
          <w:rFonts w:ascii="Arial" w:eastAsia="Calibri" w:hAnsi="Arial" w:cs="Arial"/>
        </w:rPr>
        <w:t>.</w:t>
      </w:r>
    </w:p>
    <w:p w14:paraId="0BD27631" w14:textId="45E3E384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11. В случае установления факта </w:t>
      </w:r>
      <w:proofErr w:type="spellStart"/>
      <w:r w:rsidRPr="0091744B">
        <w:rPr>
          <w:rFonts w:ascii="Arial" w:hAnsi="Arial" w:cs="Arial"/>
        </w:rPr>
        <w:t>недостижения</w:t>
      </w:r>
      <w:proofErr w:type="spellEnd"/>
      <w:r w:rsidRPr="0091744B">
        <w:rPr>
          <w:rFonts w:ascii="Arial" w:hAnsi="Arial" w:cs="Arial"/>
        </w:rPr>
        <w:t xml:space="preserve"> получателем субсидии результата предоставления субсидии и (или) нарушения </w:t>
      </w:r>
      <w:r w:rsidR="00DB7257" w:rsidRPr="0091744B">
        <w:rPr>
          <w:rFonts w:ascii="Arial" w:hAnsi="Arial" w:cs="Arial"/>
          <w:iCs/>
        </w:rPr>
        <w:t>Требований к условиям и порядку</w:t>
      </w:r>
      <w:r w:rsidRPr="0091744B">
        <w:rPr>
          <w:rFonts w:ascii="Arial" w:hAnsi="Arial" w:cs="Arial"/>
        </w:rPr>
        <w:t>, выявленного по результатам проверок, проведенных уполномоченным органом и (или) органами муниципального финансового контроля</w:t>
      </w:r>
      <w:r w:rsidR="00D63AB1" w:rsidRPr="0091744B">
        <w:rPr>
          <w:rFonts w:ascii="Arial" w:hAnsi="Arial" w:cs="Arial"/>
        </w:rPr>
        <w:t xml:space="preserve"> городского округа Люберцы Московской области</w:t>
      </w:r>
      <w:r w:rsidRPr="0091744B">
        <w:rPr>
          <w:rFonts w:ascii="Arial" w:hAnsi="Arial" w:cs="Arial"/>
        </w:rPr>
        <w:t xml:space="preserve">, получатель субсидии обязан возвратить субсидию в </w:t>
      </w:r>
      <w:r w:rsidRPr="0091744B">
        <w:rPr>
          <w:rFonts w:ascii="Arial" w:hAnsi="Arial" w:cs="Arial"/>
          <w:iCs/>
        </w:rPr>
        <w:t>бюджет</w:t>
      </w:r>
      <w:r w:rsidRPr="0091744B">
        <w:rPr>
          <w:rFonts w:ascii="Arial" w:hAnsi="Arial" w:cs="Arial"/>
        </w:rPr>
        <w:t xml:space="preserve"> </w:t>
      </w:r>
      <w:r w:rsidR="00D63AB1" w:rsidRPr="0091744B">
        <w:rPr>
          <w:rFonts w:ascii="Arial" w:hAnsi="Arial" w:cs="Arial"/>
        </w:rPr>
        <w:t xml:space="preserve">городского округа Люберцы Московской области </w:t>
      </w:r>
      <w:r w:rsidRPr="0091744B">
        <w:rPr>
          <w:rFonts w:ascii="Arial" w:hAnsi="Arial" w:cs="Arial"/>
        </w:rPr>
        <w:t xml:space="preserve">в течение 10 календарных дней со дня завершения проверки  в размере </w:t>
      </w:r>
      <w:r w:rsidRPr="0091744B">
        <w:rPr>
          <w:rFonts w:ascii="Arial" w:hAnsi="Arial" w:cs="Arial"/>
          <w:i/>
        </w:rPr>
        <w:t>(</w:t>
      </w:r>
      <w:r w:rsidRPr="0091744B">
        <w:rPr>
          <w:rFonts w:ascii="Arial" w:hAnsi="Arial" w:cs="Arial"/>
          <w:i/>
          <w:lang w:val="en-US"/>
        </w:rPr>
        <w:t>R</w:t>
      </w:r>
      <w:r w:rsidRPr="0091744B">
        <w:rPr>
          <w:rFonts w:ascii="Arial" w:hAnsi="Arial" w:cs="Arial"/>
          <w:i/>
        </w:rPr>
        <w:t>)</w:t>
      </w:r>
      <w:r w:rsidRPr="0091744B">
        <w:rPr>
          <w:rFonts w:ascii="Arial" w:hAnsi="Arial" w:cs="Arial"/>
        </w:rPr>
        <w:t>, рассчитанным  по формуле:</w:t>
      </w:r>
    </w:p>
    <w:p w14:paraId="240CE562" w14:textId="77777777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Arial" w:hAnsi="Arial" w:cs="Arial"/>
        </w:rPr>
      </w:pPr>
    </w:p>
    <w:p w14:paraId="1DC8A131" w14:textId="77777777" w:rsidR="0025697A" w:rsidRPr="0091744B" w:rsidRDefault="0025697A" w:rsidP="009C0A7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Pr="009174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44B">
        <w:rPr>
          <w:rFonts w:ascii="Arial" w:hAnsi="Arial" w:cs="Arial"/>
          <w:sz w:val="24"/>
          <w:szCs w:val="24"/>
        </w:rPr>
        <w:t>где</w:t>
      </w:r>
      <w:proofErr w:type="gramEnd"/>
      <w:r w:rsidRPr="0091744B">
        <w:rPr>
          <w:rFonts w:ascii="Arial" w:hAnsi="Arial" w:cs="Arial"/>
          <w:sz w:val="24"/>
          <w:szCs w:val="24"/>
        </w:rPr>
        <w:t>:</w:t>
      </w:r>
    </w:p>
    <w:p w14:paraId="34DC9E4E" w14:textId="77777777" w:rsidR="0025697A" w:rsidRPr="0091744B" w:rsidRDefault="0025697A" w:rsidP="009C0A7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B1F772" w14:textId="6F7C0566" w:rsidR="0025697A" w:rsidRPr="0091744B" w:rsidRDefault="00440144" w:rsidP="009C0A7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25697A" w:rsidRPr="0091744B">
        <w:rPr>
          <w:rFonts w:ascii="Arial" w:hAnsi="Arial" w:cs="Arial"/>
          <w:vertAlign w:val="subscript"/>
          <w:lang w:val="en-US"/>
        </w:rPr>
        <w:t>j</w:t>
      </w:r>
      <w:r w:rsidR="0025697A" w:rsidRPr="0091744B">
        <w:rPr>
          <w:rFonts w:ascii="Arial" w:hAnsi="Arial" w:cs="Arial"/>
        </w:rPr>
        <w:t> – </w:t>
      </w:r>
      <w:proofErr w:type="gramStart"/>
      <w:r w:rsidR="0025697A" w:rsidRPr="0091744B">
        <w:rPr>
          <w:rFonts w:ascii="Arial" w:hAnsi="Arial" w:cs="Arial"/>
        </w:rPr>
        <w:t>объем</w:t>
      </w:r>
      <w:proofErr w:type="gramEnd"/>
      <w:r w:rsidR="0025697A" w:rsidRPr="0091744B">
        <w:rPr>
          <w:rFonts w:ascii="Arial" w:hAnsi="Arial" w:cs="Arial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91744B">
        <w:rPr>
          <w:rFonts w:ascii="Arial" w:hAnsi="Arial" w:cs="Arial"/>
          <w:iCs/>
        </w:rPr>
        <w:t xml:space="preserve">Требований к условиям и порядку </w:t>
      </w:r>
      <w:r w:rsidR="0025697A" w:rsidRPr="0091744B">
        <w:rPr>
          <w:rFonts w:ascii="Arial" w:hAnsi="Arial" w:cs="Arial"/>
          <w:i/>
          <w:iCs/>
          <w:lang w:val="en-US"/>
        </w:rPr>
        <w:t>j</w:t>
      </w:r>
      <w:r w:rsidR="0025697A" w:rsidRPr="0091744B">
        <w:rPr>
          <w:rFonts w:ascii="Arial" w:hAnsi="Arial" w:cs="Arial"/>
        </w:rPr>
        <w:t>-му потребителю услуги;</w:t>
      </w:r>
    </w:p>
    <w:p w14:paraId="5C6E9379" w14:textId="5DBA6A10" w:rsidR="0025697A" w:rsidRPr="0091744B" w:rsidRDefault="0025697A" w:rsidP="009C0A7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1744B">
        <w:rPr>
          <w:rFonts w:ascii="Arial" w:hAnsi="Arial" w:cs="Arial"/>
          <w:lang w:val="en-US"/>
        </w:rPr>
        <w:t>P</w:t>
      </w:r>
      <w:r w:rsidRPr="0091744B">
        <w:rPr>
          <w:rFonts w:ascii="Arial" w:hAnsi="Arial" w:cs="Arial"/>
          <w:vertAlign w:val="subscript"/>
          <w:lang w:val="en-US"/>
        </w:rPr>
        <w:t>j</w:t>
      </w:r>
      <w:proofErr w:type="spellEnd"/>
      <w:r w:rsidRPr="0091744B">
        <w:rPr>
          <w:rFonts w:ascii="Arial" w:hAnsi="Arial" w:cs="Arial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1744B">
        <w:rPr>
          <w:rFonts w:ascii="Arial" w:hAnsi="Arial" w:cs="Arial"/>
          <w:color w:val="000000" w:themeColor="text1"/>
        </w:rPr>
        <w:t xml:space="preserve">утвержденного </w:t>
      </w:r>
      <w:r w:rsidR="00F64841" w:rsidRPr="0091744B">
        <w:rPr>
          <w:rFonts w:ascii="Arial" w:hAnsi="Arial" w:cs="Arial"/>
        </w:rPr>
        <w:t>у</w:t>
      </w:r>
      <w:r w:rsidRPr="0091744B">
        <w:rPr>
          <w:rFonts w:ascii="Arial" w:hAnsi="Arial" w:cs="Arial"/>
        </w:rPr>
        <w:t xml:space="preserve">полномоченным органом; </w:t>
      </w:r>
    </w:p>
    <w:p w14:paraId="191C789A" w14:textId="329BDC90" w:rsidR="0025697A" w:rsidRPr="0091744B" w:rsidRDefault="0025697A" w:rsidP="009C0A7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91744B">
        <w:rPr>
          <w:rFonts w:ascii="Arial" w:hAnsi="Arial" w:cs="Arial"/>
          <w:color w:val="000000" w:themeColor="text1"/>
          <w:lang w:val="en-US"/>
        </w:rPr>
        <w:t>n</w:t>
      </w:r>
      <w:r w:rsidRPr="0091744B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91744B">
        <w:rPr>
          <w:rFonts w:ascii="Arial" w:hAnsi="Arial" w:cs="Arial"/>
          <w:color w:val="000000" w:themeColor="text1"/>
        </w:rPr>
        <w:t>число</w:t>
      </w:r>
      <w:proofErr w:type="gramEnd"/>
      <w:r w:rsidRPr="0091744B">
        <w:rPr>
          <w:rFonts w:ascii="Arial" w:hAnsi="Arial" w:cs="Arial"/>
          <w:color w:val="000000" w:themeColor="text1"/>
        </w:rPr>
        <w:t xml:space="preserve"> потребителей, которым </w:t>
      </w:r>
      <w:r w:rsidRPr="0091744B">
        <w:rPr>
          <w:rFonts w:ascii="Arial" w:hAnsi="Arial" w:cs="Arial"/>
        </w:rPr>
        <w:t xml:space="preserve">муниципальная </w:t>
      </w:r>
      <w:r w:rsidRPr="0091744B">
        <w:rPr>
          <w:rFonts w:ascii="Arial" w:hAnsi="Arial" w:cs="Arial"/>
          <w:color w:val="000000" w:themeColor="text1"/>
        </w:rPr>
        <w:t xml:space="preserve">услуга </w:t>
      </w:r>
      <w:r w:rsidRPr="0091744B">
        <w:rPr>
          <w:rFonts w:ascii="Arial" w:hAnsi="Arial" w:cs="Arial"/>
        </w:rPr>
        <w:t xml:space="preserve">в соответствии с социальным сертификатом </w:t>
      </w:r>
      <w:r w:rsidR="00D34F9E" w:rsidRPr="0091744B">
        <w:rPr>
          <w:rFonts w:ascii="Arial" w:hAnsi="Arial" w:cs="Arial"/>
        </w:rPr>
        <w:t xml:space="preserve">не </w:t>
      </w:r>
      <w:r w:rsidRPr="0091744B">
        <w:rPr>
          <w:rFonts w:ascii="Arial" w:hAnsi="Arial" w:cs="Arial"/>
          <w:color w:val="000000" w:themeColor="text1"/>
        </w:rPr>
        <w:t xml:space="preserve">оказана </w:t>
      </w:r>
      <w:r w:rsidRPr="0091744B">
        <w:rPr>
          <w:rFonts w:ascii="Arial" w:hAnsi="Arial" w:cs="Arial"/>
          <w:i/>
          <w:iCs/>
          <w:color w:val="000000" w:themeColor="text1"/>
        </w:rPr>
        <w:t>i</w:t>
      </w:r>
      <w:r w:rsidRPr="0091744B">
        <w:rPr>
          <w:rFonts w:ascii="Arial" w:hAnsi="Arial" w:cs="Arial"/>
          <w:color w:val="000000" w:themeColor="text1"/>
        </w:rPr>
        <w:t>-м получателем субсидии.</w:t>
      </w:r>
    </w:p>
    <w:p w14:paraId="744B7825" w14:textId="67BFCE1A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91744B">
        <w:rPr>
          <w:rFonts w:ascii="Arial" w:hAnsi="Arial" w:cs="Arial"/>
          <w:iCs/>
        </w:rPr>
        <w:t xml:space="preserve"> Требованиями к условиям и порядку</w:t>
      </w:r>
      <w:r w:rsidRPr="0091744B">
        <w:rPr>
          <w:rFonts w:ascii="Arial" w:hAnsi="Arial" w:cs="Arial"/>
        </w:rPr>
        <w:t>.</w:t>
      </w:r>
    </w:p>
    <w:p w14:paraId="0E4D193B" w14:textId="359FE644" w:rsidR="0025697A" w:rsidRPr="0091744B" w:rsidRDefault="0025697A" w:rsidP="009C0A7A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1744B">
        <w:rPr>
          <w:rFonts w:ascii="Arial" w:hAnsi="Arial" w:cs="Arial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91744B">
        <w:rPr>
          <w:rFonts w:ascii="Arial" w:hAnsi="Arial" w:cs="Arial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91744B">
        <w:rPr>
          <w:rFonts w:ascii="Arial" w:hAnsi="Arial" w:cs="Arial"/>
        </w:rPr>
        <w:br/>
        <w:t xml:space="preserve">в </w:t>
      </w:r>
      <w:r w:rsidR="001B2D60" w:rsidRPr="0091744B">
        <w:rPr>
          <w:rFonts w:ascii="Arial" w:hAnsi="Arial" w:cs="Arial"/>
          <w:iCs/>
        </w:rPr>
        <w:t>городского округа Люберцы Московской области</w:t>
      </w:r>
      <w:r w:rsidRPr="0091744B">
        <w:rPr>
          <w:rFonts w:ascii="Arial" w:hAnsi="Arial" w:cs="Arial"/>
        </w:rPr>
        <w:t>, в том числе сумму возмещенного потребителю услуг вреда, причиненного его жизни и (или) здоровью,</w:t>
      </w:r>
      <w:r w:rsidR="00B42960" w:rsidRPr="0091744B">
        <w:rPr>
          <w:rFonts w:ascii="Arial" w:hAnsi="Arial" w:cs="Arial"/>
        </w:rPr>
        <w:t xml:space="preserve"> </w:t>
      </w:r>
      <w:r w:rsidRPr="0091744B">
        <w:rPr>
          <w:rFonts w:ascii="Arial" w:hAnsi="Arial" w:cs="Arial"/>
        </w:rPr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91744B" w:rsidRDefault="00146198" w:rsidP="009C0A7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562DE2E" w14:textId="77777777" w:rsidR="009D4C6A" w:rsidRPr="0091744B" w:rsidRDefault="009D4C6A" w:rsidP="009C0A7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CF26526" w14:textId="77777777" w:rsidR="009D4C6A" w:rsidRPr="0091744B" w:rsidRDefault="009D4C6A" w:rsidP="009C0A7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A1F45DD" w14:textId="77777777" w:rsidR="009D4C6A" w:rsidRPr="0091744B" w:rsidRDefault="009D4C6A" w:rsidP="009C0A7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9D4C6A" w:rsidRPr="0091744B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2D08" w14:textId="77777777" w:rsidR="00440144" w:rsidRDefault="00440144">
      <w:r>
        <w:separator/>
      </w:r>
    </w:p>
  </w:endnote>
  <w:endnote w:type="continuationSeparator" w:id="0">
    <w:p w14:paraId="6D998AB9" w14:textId="77777777" w:rsidR="00440144" w:rsidRDefault="004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066B" w14:textId="77777777" w:rsidR="00440144" w:rsidRDefault="00440144">
      <w:r>
        <w:separator/>
      </w:r>
    </w:p>
  </w:footnote>
  <w:footnote w:type="continuationSeparator" w:id="0">
    <w:p w14:paraId="18DE338D" w14:textId="77777777" w:rsidR="00440144" w:rsidRDefault="0044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5A49038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67C"/>
    <w:rsid w:val="00042EA6"/>
    <w:rsid w:val="00044329"/>
    <w:rsid w:val="00056E0D"/>
    <w:rsid w:val="00057352"/>
    <w:rsid w:val="000610FF"/>
    <w:rsid w:val="00067981"/>
    <w:rsid w:val="00072CAC"/>
    <w:rsid w:val="00081D54"/>
    <w:rsid w:val="0009023D"/>
    <w:rsid w:val="000908DC"/>
    <w:rsid w:val="00090F19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4087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E091E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3D7"/>
    <w:rsid w:val="00137C3D"/>
    <w:rsid w:val="00143794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0865"/>
    <w:rsid w:val="00163083"/>
    <w:rsid w:val="0016484E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4FAA"/>
    <w:rsid w:val="001A66BA"/>
    <w:rsid w:val="001B040F"/>
    <w:rsid w:val="001B2D60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34A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C3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00B9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6D45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36FD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162C1"/>
    <w:rsid w:val="004244D7"/>
    <w:rsid w:val="00430FDF"/>
    <w:rsid w:val="0043393B"/>
    <w:rsid w:val="00435C8E"/>
    <w:rsid w:val="00437E61"/>
    <w:rsid w:val="00440144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4AD2"/>
    <w:rsid w:val="004C57D5"/>
    <w:rsid w:val="004D1FFB"/>
    <w:rsid w:val="004D6334"/>
    <w:rsid w:val="004D63F8"/>
    <w:rsid w:val="004E30D5"/>
    <w:rsid w:val="004E552F"/>
    <w:rsid w:val="004E6880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24B3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33A1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A90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6BB0"/>
    <w:rsid w:val="006474CC"/>
    <w:rsid w:val="00647F24"/>
    <w:rsid w:val="00650E13"/>
    <w:rsid w:val="0065423E"/>
    <w:rsid w:val="006560B5"/>
    <w:rsid w:val="006675F1"/>
    <w:rsid w:val="00675AA2"/>
    <w:rsid w:val="0068059B"/>
    <w:rsid w:val="00681265"/>
    <w:rsid w:val="0068333E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084D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3D4"/>
    <w:rsid w:val="0076585B"/>
    <w:rsid w:val="00772F71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48DD"/>
    <w:rsid w:val="007A67F5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079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44B"/>
    <w:rsid w:val="0091797B"/>
    <w:rsid w:val="00921990"/>
    <w:rsid w:val="00922772"/>
    <w:rsid w:val="009328B4"/>
    <w:rsid w:val="009366FB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139A"/>
    <w:rsid w:val="00963D05"/>
    <w:rsid w:val="009642C8"/>
    <w:rsid w:val="00971D74"/>
    <w:rsid w:val="00974E3B"/>
    <w:rsid w:val="009750F8"/>
    <w:rsid w:val="009754EB"/>
    <w:rsid w:val="00980257"/>
    <w:rsid w:val="00981AC4"/>
    <w:rsid w:val="009826D9"/>
    <w:rsid w:val="009828D7"/>
    <w:rsid w:val="00983679"/>
    <w:rsid w:val="00984730"/>
    <w:rsid w:val="00986B13"/>
    <w:rsid w:val="00987A1E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A7A"/>
    <w:rsid w:val="009C1FD5"/>
    <w:rsid w:val="009C3240"/>
    <w:rsid w:val="009C5AD2"/>
    <w:rsid w:val="009C5C44"/>
    <w:rsid w:val="009D20DC"/>
    <w:rsid w:val="009D26AC"/>
    <w:rsid w:val="009D3042"/>
    <w:rsid w:val="009D4C6A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4D2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AF7E6B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F74"/>
    <w:rsid w:val="00B13D0A"/>
    <w:rsid w:val="00B16AAC"/>
    <w:rsid w:val="00B21D62"/>
    <w:rsid w:val="00B25C79"/>
    <w:rsid w:val="00B26E96"/>
    <w:rsid w:val="00B32886"/>
    <w:rsid w:val="00B32E83"/>
    <w:rsid w:val="00B3549F"/>
    <w:rsid w:val="00B4296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054"/>
    <w:rsid w:val="00BC6D94"/>
    <w:rsid w:val="00BD09E1"/>
    <w:rsid w:val="00BD0DA1"/>
    <w:rsid w:val="00BD6EB7"/>
    <w:rsid w:val="00BE0FCA"/>
    <w:rsid w:val="00BE2C81"/>
    <w:rsid w:val="00BE6346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2092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6D31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7A2A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AB1"/>
    <w:rsid w:val="00D63F5F"/>
    <w:rsid w:val="00D65FDE"/>
    <w:rsid w:val="00D665CD"/>
    <w:rsid w:val="00D702FE"/>
    <w:rsid w:val="00D707D8"/>
    <w:rsid w:val="00D70859"/>
    <w:rsid w:val="00D75450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D7FEA"/>
    <w:rsid w:val="00DE21CB"/>
    <w:rsid w:val="00DF14A2"/>
    <w:rsid w:val="00DF1BE8"/>
    <w:rsid w:val="00DF5A78"/>
    <w:rsid w:val="00DF70FB"/>
    <w:rsid w:val="00E0037E"/>
    <w:rsid w:val="00E0551B"/>
    <w:rsid w:val="00E05BED"/>
    <w:rsid w:val="00E07FB8"/>
    <w:rsid w:val="00E1399B"/>
    <w:rsid w:val="00E14218"/>
    <w:rsid w:val="00E146B2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2C8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896"/>
    <w:rsid w:val="00EE6CE0"/>
    <w:rsid w:val="00EF10C9"/>
    <w:rsid w:val="00EF3895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21A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4841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07847C23-140C-4BE7-98AB-5A3356E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987A1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92F0-C4BD-420C-81F1-938EB844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User</cp:lastModifiedBy>
  <cp:revision>2</cp:revision>
  <cp:lastPrinted>2023-06-30T07:14:00Z</cp:lastPrinted>
  <dcterms:created xsi:type="dcterms:W3CDTF">2023-10-12T07:55:00Z</dcterms:created>
  <dcterms:modified xsi:type="dcterms:W3CDTF">2023-10-12T07:55:00Z</dcterms:modified>
</cp:coreProperties>
</file>